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2936A" w14:textId="77777777" w:rsidR="00426E57" w:rsidRDefault="006855EA" w:rsidP="006855EA">
      <w:pPr>
        <w:jc w:val="center"/>
      </w:pPr>
      <w:r>
        <w:rPr>
          <w:noProof/>
        </w:rPr>
        <w:drawing>
          <wp:inline distT="0" distB="0" distL="0" distR="0" wp14:anchorId="398A0A99" wp14:editId="7FC57508">
            <wp:extent cx="5559552" cy="1292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mp;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9552" cy="1292352"/>
                    </a:xfrm>
                    <a:prstGeom prst="rect">
                      <a:avLst/>
                    </a:prstGeom>
                  </pic:spPr>
                </pic:pic>
              </a:graphicData>
            </a:graphic>
          </wp:inline>
        </w:drawing>
      </w:r>
    </w:p>
    <w:p w14:paraId="73BE10FD" w14:textId="77777777" w:rsidR="006855EA" w:rsidRPr="001871DD" w:rsidRDefault="006855EA" w:rsidP="006855EA">
      <w:pPr>
        <w:jc w:val="center"/>
        <w:rPr>
          <w:rFonts w:ascii="Century Schoolbook" w:hAnsi="Century Schoolbook"/>
          <w:b/>
          <w:i/>
          <w:sz w:val="36"/>
          <w:szCs w:val="36"/>
        </w:rPr>
      </w:pPr>
      <w:r w:rsidRPr="001871DD">
        <w:rPr>
          <w:rFonts w:ascii="Century Schoolbook" w:hAnsi="Century Schoolbook"/>
          <w:b/>
          <w:i/>
          <w:sz w:val="36"/>
          <w:szCs w:val="36"/>
        </w:rPr>
        <w:t>Classified Staff Council</w:t>
      </w:r>
    </w:p>
    <w:p w14:paraId="5D9E9EB0" w14:textId="6B1515F9" w:rsidR="006855EA" w:rsidRDefault="003B3C68" w:rsidP="006855EA">
      <w:pPr>
        <w:jc w:val="center"/>
      </w:pPr>
      <w:r>
        <w:t>September</w:t>
      </w:r>
      <w:r w:rsidR="006A5338">
        <w:t xml:space="preserve"> </w:t>
      </w:r>
      <w:proofErr w:type="gramStart"/>
      <w:r w:rsidR="006A5338">
        <w:t xml:space="preserve">21 </w:t>
      </w:r>
      <w:r w:rsidR="00E6069C">
        <w:t>,</w:t>
      </w:r>
      <w:proofErr w:type="gramEnd"/>
      <w:r w:rsidR="00E6069C">
        <w:t xml:space="preserve"> 2015 Meeting Minutes</w:t>
      </w:r>
    </w:p>
    <w:p w14:paraId="293AAB9E" w14:textId="77777777" w:rsidR="006855EA" w:rsidRDefault="006855EA" w:rsidP="001F2F7C">
      <w:pPr>
        <w:pStyle w:val="ListParagraph"/>
        <w:numPr>
          <w:ilvl w:val="0"/>
          <w:numId w:val="2"/>
        </w:numPr>
        <w:spacing w:line="480" w:lineRule="auto"/>
      </w:pPr>
      <w:r>
        <w:t>Call to Order</w:t>
      </w:r>
      <w:r w:rsidR="00E6069C">
        <w:t xml:space="preserve"> – 2:05</w:t>
      </w:r>
    </w:p>
    <w:p w14:paraId="4AD69288" w14:textId="77777777" w:rsidR="006855EA" w:rsidRDefault="006855EA" w:rsidP="001F2F7C">
      <w:pPr>
        <w:pStyle w:val="ListParagraph"/>
        <w:numPr>
          <w:ilvl w:val="0"/>
          <w:numId w:val="2"/>
        </w:numPr>
        <w:spacing w:line="480" w:lineRule="auto"/>
      </w:pPr>
      <w:r>
        <w:t>Attendance</w:t>
      </w:r>
      <w:r w:rsidR="00E6069C">
        <w:t xml:space="preserve">- Shannon Payton, Shelley DeLuca, </w:t>
      </w:r>
      <w:r w:rsidR="007B4076">
        <w:t xml:space="preserve">Thomas Queen, Pat Stroud, Margaret Decola, </w:t>
      </w:r>
      <w:r w:rsidR="006A5338">
        <w:t>Dawn Barcus, Hilary Curto, Tina Edwards, Melanie Baker, Jenna Derrico, Linda Mason, Terri Klepack, Peggy Carmichael</w:t>
      </w:r>
      <w:r w:rsidR="007B4076">
        <w:t xml:space="preserve"> (Guest)</w:t>
      </w:r>
    </w:p>
    <w:p w14:paraId="24C045D9" w14:textId="77777777" w:rsidR="001871DD" w:rsidRDefault="006855EA" w:rsidP="00E6069C">
      <w:pPr>
        <w:pStyle w:val="ListParagraph"/>
        <w:numPr>
          <w:ilvl w:val="0"/>
          <w:numId w:val="2"/>
        </w:numPr>
        <w:spacing w:line="480" w:lineRule="auto"/>
      </w:pPr>
      <w:r>
        <w:t>Approval of Minutes</w:t>
      </w:r>
      <w:r w:rsidR="007B4076">
        <w:t xml:space="preserve"> – </w:t>
      </w:r>
      <w:r w:rsidR="00302140">
        <w:t>Margaret Decola motioned to approve. Melanie Baker seconds the motion.</w:t>
      </w:r>
    </w:p>
    <w:p w14:paraId="7F445285" w14:textId="21834690" w:rsidR="007B4076" w:rsidRDefault="007B4076" w:rsidP="00286D0E">
      <w:pPr>
        <w:pStyle w:val="ListParagraph"/>
        <w:numPr>
          <w:ilvl w:val="0"/>
          <w:numId w:val="2"/>
        </w:numPr>
        <w:spacing w:line="480" w:lineRule="auto"/>
      </w:pPr>
      <w:r>
        <w:t xml:space="preserve">Special Guest </w:t>
      </w:r>
      <w:r w:rsidR="00286D0E">
        <w:t>Peggy Carmichael</w:t>
      </w:r>
    </w:p>
    <w:p w14:paraId="7B1EBD76" w14:textId="1D974BD9" w:rsidR="007B4076" w:rsidRDefault="003951E2" w:rsidP="0097003E">
      <w:pPr>
        <w:pStyle w:val="ListParagraph"/>
        <w:numPr>
          <w:ilvl w:val="0"/>
          <w:numId w:val="9"/>
        </w:numPr>
        <w:spacing w:line="480" w:lineRule="auto"/>
      </w:pPr>
      <w:r>
        <w:t>Overview of new time clocks and q</w:t>
      </w:r>
      <w:r w:rsidR="00286D0E">
        <w:t>uestions that Council membe</w:t>
      </w:r>
      <w:r>
        <w:t>rs had previously sent to Peggy</w:t>
      </w:r>
      <w:r w:rsidR="0097003E">
        <w:t xml:space="preserve"> were answered</w:t>
      </w:r>
    </w:p>
    <w:p w14:paraId="65574F87" w14:textId="49D6AF59" w:rsidR="007B4076" w:rsidRDefault="0097003E" w:rsidP="0097003E">
      <w:pPr>
        <w:pStyle w:val="ListParagraph"/>
        <w:numPr>
          <w:ilvl w:val="1"/>
          <w:numId w:val="9"/>
        </w:numPr>
        <w:spacing w:line="480" w:lineRule="auto"/>
      </w:pPr>
      <w:r>
        <w:t xml:space="preserve">Explanation of how </w:t>
      </w:r>
      <w:r w:rsidR="003951E2">
        <w:t>clocks work, how an employee punches in</w:t>
      </w:r>
    </w:p>
    <w:p w14:paraId="6192CB07" w14:textId="13C7BF3A" w:rsidR="007B4076" w:rsidRDefault="003951E2" w:rsidP="0097003E">
      <w:pPr>
        <w:pStyle w:val="ListParagraph"/>
        <w:numPr>
          <w:ilvl w:val="1"/>
          <w:numId w:val="9"/>
        </w:numPr>
        <w:spacing w:line="480" w:lineRule="auto"/>
      </w:pPr>
      <w:r>
        <w:t xml:space="preserve">Where clocks will be located </w:t>
      </w:r>
      <w:r w:rsidR="008A2266">
        <w:t xml:space="preserve">for convenience </w:t>
      </w:r>
      <w:r>
        <w:t>– this will solve concerns about punching in or out and not being paid for time</w:t>
      </w:r>
      <w:r w:rsidR="008A2266">
        <w:t xml:space="preserve"> in between</w:t>
      </w:r>
    </w:p>
    <w:p w14:paraId="5783B557" w14:textId="6A102242" w:rsidR="007B4076" w:rsidRDefault="008A2266" w:rsidP="0097003E">
      <w:pPr>
        <w:pStyle w:val="ListParagraph"/>
        <w:numPr>
          <w:ilvl w:val="1"/>
          <w:numId w:val="9"/>
        </w:numPr>
        <w:spacing w:line="480" w:lineRule="auto"/>
      </w:pPr>
      <w:r>
        <w:t>No cost for time clocks because we are going with the original state plan</w:t>
      </w:r>
    </w:p>
    <w:p w14:paraId="2783605B" w14:textId="49E84B73" w:rsidR="008C4407" w:rsidRDefault="008A2266" w:rsidP="008C4407">
      <w:pPr>
        <w:pStyle w:val="ListParagraph"/>
        <w:numPr>
          <w:ilvl w:val="1"/>
          <w:numId w:val="9"/>
        </w:numPr>
        <w:spacing w:line="480" w:lineRule="auto"/>
      </w:pPr>
      <w:r>
        <w:t xml:space="preserve">New Martinsville will have 1 </w:t>
      </w:r>
      <w:r w:rsidR="004D71CC">
        <w:t>clock in location</w:t>
      </w:r>
      <w:r>
        <w:t xml:space="preserve">  / Weirton 2</w:t>
      </w:r>
      <w:r w:rsidR="008C4407">
        <w:t xml:space="preserve"> locations / Wheeling: ATC 1 location / EC 3 locations / Student Union 1 location / B&amp;O 6 locations</w:t>
      </w:r>
    </w:p>
    <w:p w14:paraId="4BFEDB88" w14:textId="269C1F77" w:rsidR="007B4076" w:rsidRDefault="008C4407" w:rsidP="0097003E">
      <w:pPr>
        <w:pStyle w:val="ListParagraph"/>
        <w:numPr>
          <w:ilvl w:val="1"/>
          <w:numId w:val="9"/>
        </w:numPr>
        <w:spacing w:line="480" w:lineRule="auto"/>
      </w:pPr>
      <w:r>
        <w:t>Time clocks were chosen over computer clock in because of various start up times and computer issues</w:t>
      </w:r>
    </w:p>
    <w:p w14:paraId="6A284997" w14:textId="36841B46" w:rsidR="008C4407" w:rsidRDefault="008C4407" w:rsidP="0097003E">
      <w:pPr>
        <w:pStyle w:val="ListParagraph"/>
        <w:numPr>
          <w:ilvl w:val="1"/>
          <w:numId w:val="9"/>
        </w:numPr>
        <w:spacing w:line="480" w:lineRule="auto"/>
      </w:pPr>
      <w:r>
        <w:lastRenderedPageBreak/>
        <w:t>Instructions will be very specific, so there will be no confusion of technicalities</w:t>
      </w:r>
    </w:p>
    <w:p w14:paraId="4E6FEA80" w14:textId="22A35DA7" w:rsidR="008C4407" w:rsidRDefault="008C4407" w:rsidP="0097003E">
      <w:pPr>
        <w:pStyle w:val="ListParagraph"/>
        <w:numPr>
          <w:ilvl w:val="1"/>
          <w:numId w:val="9"/>
        </w:numPr>
        <w:spacing w:line="480" w:lineRule="auto"/>
      </w:pPr>
      <w:r>
        <w:t>Clocks will allow for compensation of all hours worked (employee will still work out work hours with supervisor, for example if you leave 15 minutes early because you worked over 15 minutes on a previous day)</w:t>
      </w:r>
    </w:p>
    <w:p w14:paraId="559A7C67" w14:textId="43108B73" w:rsidR="008C4407" w:rsidRDefault="008C4407" w:rsidP="0097003E">
      <w:pPr>
        <w:pStyle w:val="ListParagraph"/>
        <w:numPr>
          <w:ilvl w:val="1"/>
          <w:numId w:val="9"/>
        </w:numPr>
        <w:spacing w:line="480" w:lineRule="auto"/>
      </w:pPr>
      <w:r>
        <w:t>Employees can use any clock on any campus</w:t>
      </w:r>
    </w:p>
    <w:p w14:paraId="704C8829" w14:textId="6CC28CAC" w:rsidR="008C4407" w:rsidRDefault="008C4407" w:rsidP="0097003E">
      <w:pPr>
        <w:pStyle w:val="ListParagraph"/>
        <w:numPr>
          <w:ilvl w:val="1"/>
          <w:numId w:val="9"/>
        </w:numPr>
        <w:spacing w:line="480" w:lineRule="auto"/>
      </w:pPr>
      <w:r>
        <w:t>First pay period utilizing time clocks will be from the first bi-weekly pay (Dec.11 projected date)</w:t>
      </w:r>
    </w:p>
    <w:p w14:paraId="02B65D46" w14:textId="71D8238B" w:rsidR="008C4407" w:rsidRDefault="008C4407" w:rsidP="008C4407">
      <w:pPr>
        <w:pStyle w:val="ListParagraph"/>
        <w:numPr>
          <w:ilvl w:val="0"/>
          <w:numId w:val="2"/>
        </w:numPr>
        <w:spacing w:line="480" w:lineRule="auto"/>
      </w:pPr>
      <w:r>
        <w:t>Old Business</w:t>
      </w:r>
    </w:p>
    <w:p w14:paraId="2924E873" w14:textId="03388618" w:rsidR="008C4407" w:rsidRDefault="008C4407" w:rsidP="008C4407">
      <w:pPr>
        <w:pStyle w:val="ListParagraph"/>
        <w:numPr>
          <w:ilvl w:val="0"/>
          <w:numId w:val="3"/>
        </w:numPr>
        <w:spacing w:line="480" w:lineRule="auto"/>
      </w:pPr>
      <w:r>
        <w:t xml:space="preserve">Board of </w:t>
      </w:r>
      <w:r w:rsidR="003B3C68">
        <w:t>Governors</w:t>
      </w:r>
      <w:r>
        <w:t xml:space="preserve"> – Classified Staff will be presenting at Thursday, September 24, Meeting. Presentation “Were All in this Together” which Council then reviewed.</w:t>
      </w:r>
    </w:p>
    <w:p w14:paraId="1B71B30C" w14:textId="496C141A" w:rsidR="006855EA" w:rsidRDefault="008C4407" w:rsidP="001F2F7C">
      <w:pPr>
        <w:pStyle w:val="ListParagraph"/>
        <w:numPr>
          <w:ilvl w:val="0"/>
          <w:numId w:val="3"/>
        </w:numPr>
        <w:spacing w:line="480" w:lineRule="auto"/>
      </w:pPr>
      <w:r>
        <w:t xml:space="preserve">CSC </w:t>
      </w:r>
      <w:r w:rsidR="003B3C68">
        <w:t>Newsletter</w:t>
      </w:r>
      <w:r>
        <w:t xml:space="preserve"> – CS employees should be submitting ideas and information for articles</w:t>
      </w:r>
      <w:r w:rsidR="003A7B46">
        <w:t xml:space="preserve"> to appear in newsletter</w:t>
      </w:r>
    </w:p>
    <w:p w14:paraId="73EE8795" w14:textId="77777777" w:rsidR="006855EA" w:rsidRDefault="006855EA" w:rsidP="008C4407">
      <w:pPr>
        <w:pStyle w:val="ListParagraph"/>
        <w:numPr>
          <w:ilvl w:val="0"/>
          <w:numId w:val="2"/>
        </w:numPr>
        <w:spacing w:line="480" w:lineRule="auto"/>
      </w:pPr>
      <w:r>
        <w:t xml:space="preserve"> New Business</w:t>
      </w:r>
    </w:p>
    <w:p w14:paraId="20D4501F" w14:textId="7E8B0D36" w:rsidR="006855EA" w:rsidRDefault="003A7B46" w:rsidP="001F2F7C">
      <w:pPr>
        <w:pStyle w:val="ListParagraph"/>
        <w:numPr>
          <w:ilvl w:val="0"/>
          <w:numId w:val="5"/>
        </w:numPr>
        <w:spacing w:line="480" w:lineRule="auto"/>
      </w:pPr>
      <w:r>
        <w:t>Day of Caring – 2 groups/teams St</w:t>
      </w:r>
      <w:r w:rsidR="00115715">
        <w:t>.</w:t>
      </w:r>
      <w:r>
        <w:t xml:space="preserve"> </w:t>
      </w:r>
      <w:r w:rsidR="003B3C68">
        <w:t>Vincent’s</w:t>
      </w:r>
      <w:r>
        <w:t xml:space="preserve"> and CASA Marshall County</w:t>
      </w:r>
    </w:p>
    <w:p w14:paraId="0C128BCF" w14:textId="4A02FA3D" w:rsidR="00315CE2" w:rsidRDefault="003A7B46" w:rsidP="001F2F7C">
      <w:pPr>
        <w:pStyle w:val="ListParagraph"/>
        <w:numPr>
          <w:ilvl w:val="0"/>
          <w:numId w:val="5"/>
        </w:numPr>
        <w:spacing w:line="480" w:lineRule="auto"/>
      </w:pPr>
      <w:r>
        <w:t xml:space="preserve">Fundraising – Bake sale, </w:t>
      </w:r>
      <w:r w:rsidR="00115715">
        <w:t>t</w:t>
      </w:r>
      <w:r>
        <w:t xml:space="preserve">ickets sold for prizes, basket raffle, Pat Stroud offered a reindeer poinsettia holder craft and Margaret </w:t>
      </w:r>
      <w:r w:rsidR="003B3C68">
        <w:t>Decola</w:t>
      </w:r>
      <w:bookmarkStart w:id="0" w:name="_GoBack"/>
      <w:bookmarkEnd w:id="0"/>
      <w:r>
        <w:t xml:space="preserve"> offered a wood pumpkin decoration craft for drawings</w:t>
      </w:r>
    </w:p>
    <w:p w14:paraId="36C26CED" w14:textId="24D0427D" w:rsidR="0021685B" w:rsidRDefault="00302140" w:rsidP="008C4407">
      <w:pPr>
        <w:pStyle w:val="ListParagraph"/>
        <w:numPr>
          <w:ilvl w:val="0"/>
          <w:numId w:val="2"/>
        </w:numPr>
        <w:spacing w:line="480" w:lineRule="auto"/>
      </w:pPr>
      <w:r>
        <w:t>Reports</w:t>
      </w:r>
    </w:p>
    <w:p w14:paraId="5BD99A4F" w14:textId="0B89A053" w:rsidR="006855EA" w:rsidRDefault="006855EA" w:rsidP="001F2F7C">
      <w:pPr>
        <w:pStyle w:val="ListParagraph"/>
        <w:numPr>
          <w:ilvl w:val="0"/>
          <w:numId w:val="6"/>
        </w:numPr>
        <w:spacing w:line="480" w:lineRule="auto"/>
      </w:pPr>
      <w:r>
        <w:t>ACCE</w:t>
      </w:r>
      <w:r w:rsidR="00E37FE2">
        <w:t xml:space="preserve"> </w:t>
      </w:r>
      <w:r w:rsidR="00302140">
        <w:t xml:space="preserve">– </w:t>
      </w:r>
      <w:r w:rsidR="003A7B46">
        <w:t>no meeting</w:t>
      </w:r>
      <w:r w:rsidR="00302140">
        <w:t xml:space="preserve"> </w:t>
      </w:r>
    </w:p>
    <w:p w14:paraId="4601BD36" w14:textId="22BBC3DD" w:rsidR="006855EA" w:rsidRDefault="006855EA" w:rsidP="001F2F7C">
      <w:pPr>
        <w:pStyle w:val="ListParagraph"/>
        <w:numPr>
          <w:ilvl w:val="0"/>
          <w:numId w:val="6"/>
        </w:numPr>
        <w:spacing w:line="480" w:lineRule="auto"/>
      </w:pPr>
      <w:r>
        <w:t>BOG</w:t>
      </w:r>
      <w:r w:rsidR="00302140">
        <w:t xml:space="preserve"> – </w:t>
      </w:r>
      <w:r w:rsidR="00115715">
        <w:t>(see link)</w:t>
      </w:r>
    </w:p>
    <w:p w14:paraId="4BC4ABC4" w14:textId="23DDCDAA" w:rsidR="001871DD" w:rsidRDefault="00F47F6A" w:rsidP="001871DD">
      <w:pPr>
        <w:pStyle w:val="ListParagraph"/>
        <w:numPr>
          <w:ilvl w:val="0"/>
          <w:numId w:val="6"/>
        </w:numPr>
        <w:spacing w:line="480" w:lineRule="auto"/>
      </w:pPr>
      <w:r>
        <w:t>Institutional Committees</w:t>
      </w:r>
      <w:r w:rsidR="00302140">
        <w:t xml:space="preserve"> </w:t>
      </w:r>
    </w:p>
    <w:p w14:paraId="52FE4E4D" w14:textId="0ADE2259" w:rsidR="00F47F6A" w:rsidRDefault="00F47F6A" w:rsidP="00F47F6A">
      <w:pPr>
        <w:pStyle w:val="ListParagraph"/>
        <w:numPr>
          <w:ilvl w:val="0"/>
          <w:numId w:val="7"/>
        </w:numPr>
        <w:spacing w:line="480" w:lineRule="auto"/>
      </w:pPr>
      <w:r>
        <w:t>Budget</w:t>
      </w:r>
      <w:r w:rsidR="00115715">
        <w:t xml:space="preserve"> – no meeting</w:t>
      </w:r>
    </w:p>
    <w:p w14:paraId="010EC07C" w14:textId="71E1DCFB" w:rsidR="00F47F6A" w:rsidRDefault="00F47F6A" w:rsidP="00F47F6A">
      <w:pPr>
        <w:pStyle w:val="ListParagraph"/>
        <w:numPr>
          <w:ilvl w:val="0"/>
          <w:numId w:val="7"/>
        </w:numPr>
        <w:spacing w:line="480" w:lineRule="auto"/>
      </w:pPr>
      <w:r>
        <w:t>Enrollments Management</w:t>
      </w:r>
      <w:r w:rsidR="00115715">
        <w:t xml:space="preserve"> – no meeting</w:t>
      </w:r>
    </w:p>
    <w:p w14:paraId="2DFB06BA" w14:textId="41ACBB22" w:rsidR="00F47F6A" w:rsidRDefault="00F47F6A" w:rsidP="00F47F6A">
      <w:pPr>
        <w:pStyle w:val="ListParagraph"/>
        <w:numPr>
          <w:ilvl w:val="0"/>
          <w:numId w:val="7"/>
        </w:numPr>
        <w:spacing w:line="480" w:lineRule="auto"/>
      </w:pPr>
      <w:r>
        <w:lastRenderedPageBreak/>
        <w:t>Financial Aid Committee</w:t>
      </w:r>
      <w:r w:rsidR="00115715">
        <w:t xml:space="preserve"> – no meeting</w:t>
      </w:r>
    </w:p>
    <w:p w14:paraId="123DD176" w14:textId="0F0445E9" w:rsidR="00F47F6A" w:rsidRDefault="00F47F6A" w:rsidP="00F47F6A">
      <w:pPr>
        <w:pStyle w:val="ListParagraph"/>
        <w:numPr>
          <w:ilvl w:val="0"/>
          <w:numId w:val="7"/>
        </w:numPr>
        <w:spacing w:line="480" w:lineRule="auto"/>
      </w:pPr>
      <w:r>
        <w:t>IT Committee</w:t>
      </w:r>
      <w:r w:rsidR="00115715">
        <w:t xml:space="preserve"> – no meeting</w:t>
      </w:r>
    </w:p>
    <w:p w14:paraId="68994A35" w14:textId="59B56AEF" w:rsidR="00F47F6A" w:rsidRDefault="00F47F6A" w:rsidP="00F47F6A">
      <w:pPr>
        <w:pStyle w:val="ListParagraph"/>
        <w:numPr>
          <w:ilvl w:val="0"/>
          <w:numId w:val="7"/>
        </w:numPr>
        <w:spacing w:line="480" w:lineRule="auto"/>
      </w:pPr>
      <w:r>
        <w:t>Library / LRC</w:t>
      </w:r>
      <w:r w:rsidR="00FA7ABF">
        <w:t xml:space="preserve"> – no meeting</w:t>
      </w:r>
    </w:p>
    <w:p w14:paraId="5BC0CD7F" w14:textId="29381283" w:rsidR="00F47F6A" w:rsidRDefault="00F47F6A" w:rsidP="00F47F6A">
      <w:pPr>
        <w:pStyle w:val="ListParagraph"/>
        <w:numPr>
          <w:ilvl w:val="0"/>
          <w:numId w:val="7"/>
        </w:numPr>
        <w:spacing w:line="480" w:lineRule="auto"/>
      </w:pPr>
      <w:r>
        <w:t>President’s Council</w:t>
      </w:r>
      <w:r w:rsidR="00115715">
        <w:t xml:space="preserve"> – (see link)</w:t>
      </w:r>
    </w:p>
    <w:p w14:paraId="0E987B6C" w14:textId="23D0EC95" w:rsidR="00F47F6A" w:rsidRDefault="00F47F6A" w:rsidP="00F47F6A">
      <w:pPr>
        <w:pStyle w:val="ListParagraph"/>
        <w:numPr>
          <w:ilvl w:val="0"/>
          <w:numId w:val="7"/>
        </w:numPr>
        <w:spacing w:line="480" w:lineRule="auto"/>
      </w:pPr>
      <w:r>
        <w:t>Professional Development Committee</w:t>
      </w:r>
      <w:r w:rsidR="00FA7ABF">
        <w:t xml:space="preserve"> – no meeting</w:t>
      </w:r>
    </w:p>
    <w:p w14:paraId="0AC3A27F" w14:textId="178B8097" w:rsidR="00F47F6A" w:rsidRDefault="00F47F6A" w:rsidP="00F47F6A">
      <w:pPr>
        <w:pStyle w:val="ListParagraph"/>
        <w:numPr>
          <w:ilvl w:val="0"/>
          <w:numId w:val="7"/>
        </w:numPr>
        <w:spacing w:line="480" w:lineRule="auto"/>
      </w:pPr>
      <w:r>
        <w:t>Retention Committee</w:t>
      </w:r>
      <w:r w:rsidR="00FA7ABF">
        <w:t xml:space="preserve"> – no meeting</w:t>
      </w:r>
    </w:p>
    <w:p w14:paraId="0E3DA7D3" w14:textId="098140B1" w:rsidR="00F47F6A" w:rsidRDefault="00F47F6A" w:rsidP="00F47F6A">
      <w:pPr>
        <w:pStyle w:val="ListParagraph"/>
        <w:numPr>
          <w:ilvl w:val="0"/>
          <w:numId w:val="7"/>
        </w:numPr>
        <w:spacing w:line="480" w:lineRule="auto"/>
      </w:pPr>
      <w:r>
        <w:t>Rules Committee</w:t>
      </w:r>
      <w:r w:rsidR="00115715">
        <w:t xml:space="preserve"> – Military Student withdrawal rule out for comment until October 21</w:t>
      </w:r>
    </w:p>
    <w:p w14:paraId="6E5BFA47" w14:textId="03CC93D8" w:rsidR="00F47F6A" w:rsidRDefault="00F47F6A" w:rsidP="00F47F6A">
      <w:pPr>
        <w:pStyle w:val="ListParagraph"/>
        <w:numPr>
          <w:ilvl w:val="0"/>
          <w:numId w:val="7"/>
        </w:numPr>
        <w:spacing w:line="480" w:lineRule="auto"/>
      </w:pPr>
      <w:r>
        <w:t>Safety and Security Committee</w:t>
      </w:r>
      <w:r w:rsidR="00FA7ABF">
        <w:t xml:space="preserve"> – no meeting</w:t>
      </w:r>
    </w:p>
    <w:p w14:paraId="599D7193" w14:textId="57F3AD3B" w:rsidR="00E37FE2" w:rsidRDefault="00F47F6A" w:rsidP="00E37FE2">
      <w:pPr>
        <w:pStyle w:val="ListParagraph"/>
        <w:numPr>
          <w:ilvl w:val="0"/>
          <w:numId w:val="7"/>
        </w:numPr>
        <w:spacing w:line="480" w:lineRule="auto"/>
      </w:pPr>
      <w:r>
        <w:t>Textbook Affordability Committee</w:t>
      </w:r>
      <w:r w:rsidR="00FA7ABF">
        <w:t xml:space="preserve"> – no meeting</w:t>
      </w:r>
    </w:p>
    <w:p w14:paraId="3E9B85D7" w14:textId="3001B743" w:rsidR="00115715" w:rsidRDefault="00115715" w:rsidP="00E37FE2">
      <w:pPr>
        <w:pStyle w:val="ListParagraph"/>
        <w:numPr>
          <w:ilvl w:val="0"/>
          <w:numId w:val="7"/>
        </w:numPr>
        <w:spacing w:line="480" w:lineRule="auto"/>
      </w:pPr>
      <w:r>
        <w:t>Strategic Plan Committee</w:t>
      </w:r>
      <w:r w:rsidR="00FA7ABF">
        <w:t xml:space="preserve"> – (see link)</w:t>
      </w:r>
    </w:p>
    <w:p w14:paraId="0D06459F" w14:textId="2A5ABAAD" w:rsidR="00E37FE2" w:rsidRDefault="00302140" w:rsidP="00115715">
      <w:pPr>
        <w:spacing w:line="480" w:lineRule="auto"/>
      </w:pPr>
      <w:r>
        <w:t xml:space="preserve">Adjournment - Margaret Decola motioned to adjourn. </w:t>
      </w:r>
      <w:r w:rsidR="00115715">
        <w:t>Melanie Baker</w:t>
      </w:r>
      <w:r>
        <w:t xml:space="preserve"> second</w:t>
      </w:r>
      <w:r w:rsidR="00115715">
        <w:t>ed</w:t>
      </w:r>
      <w:r>
        <w:t xml:space="preserve"> the motion. Meeting adjourned at 3:</w:t>
      </w:r>
      <w:r w:rsidR="00115715">
        <w:t>32</w:t>
      </w:r>
      <w:r>
        <w:t xml:space="preserve"> pm</w:t>
      </w:r>
    </w:p>
    <w:p w14:paraId="44A99A1C" w14:textId="2306B5A2" w:rsidR="00302140" w:rsidRPr="00302140" w:rsidRDefault="00302140" w:rsidP="00302140">
      <w:pPr>
        <w:spacing w:line="480" w:lineRule="auto"/>
        <w:rPr>
          <w:b/>
          <w:i/>
        </w:rPr>
      </w:pPr>
      <w:r>
        <w:rPr>
          <w:b/>
          <w:i/>
        </w:rPr>
        <w:t xml:space="preserve">Next meeting is scheduled for </w:t>
      </w:r>
      <w:r w:rsidR="00115715">
        <w:rPr>
          <w:b/>
          <w:i/>
        </w:rPr>
        <w:t>October 19 at 2:00</w:t>
      </w:r>
      <w:r>
        <w:rPr>
          <w:b/>
          <w:i/>
        </w:rPr>
        <w:t xml:space="preserve"> pm</w:t>
      </w:r>
    </w:p>
    <w:sectPr w:rsidR="00302140" w:rsidRPr="0030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2B8"/>
    <w:multiLevelType w:val="hybridMultilevel"/>
    <w:tmpl w:val="F14206DC"/>
    <w:lvl w:ilvl="0" w:tplc="43C8C6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5B5F7D"/>
    <w:multiLevelType w:val="hybridMultilevel"/>
    <w:tmpl w:val="FE14CC1A"/>
    <w:lvl w:ilvl="0" w:tplc="FE5225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027AA0"/>
    <w:multiLevelType w:val="hybridMultilevel"/>
    <w:tmpl w:val="93C68B64"/>
    <w:lvl w:ilvl="0" w:tplc="0936B4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D0E98"/>
    <w:multiLevelType w:val="hybridMultilevel"/>
    <w:tmpl w:val="E1D0AD72"/>
    <w:lvl w:ilvl="0" w:tplc="2F5A06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CF32FC"/>
    <w:multiLevelType w:val="hybridMultilevel"/>
    <w:tmpl w:val="2DA6C258"/>
    <w:lvl w:ilvl="0" w:tplc="C4E080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3335A6"/>
    <w:multiLevelType w:val="hybridMultilevel"/>
    <w:tmpl w:val="85A6AB32"/>
    <w:lvl w:ilvl="0" w:tplc="24D0A128">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D6ED4"/>
    <w:multiLevelType w:val="hybridMultilevel"/>
    <w:tmpl w:val="64021D4C"/>
    <w:lvl w:ilvl="0" w:tplc="7EE81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844E2F"/>
    <w:multiLevelType w:val="hybridMultilevel"/>
    <w:tmpl w:val="8CD8D69C"/>
    <w:lvl w:ilvl="0" w:tplc="28F82C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D465D3B"/>
    <w:multiLevelType w:val="hybridMultilevel"/>
    <w:tmpl w:val="53A65D94"/>
    <w:lvl w:ilvl="0" w:tplc="9BD81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8"/>
  </w:num>
  <w:num w:numId="4">
    <w:abstractNumId w:val="3"/>
  </w:num>
  <w:num w:numId="5">
    <w:abstractNumId w:val="0"/>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EA"/>
    <w:rsid w:val="00115715"/>
    <w:rsid w:val="001871DD"/>
    <w:rsid w:val="001F2F7C"/>
    <w:rsid w:val="0021685B"/>
    <w:rsid w:val="00286D0E"/>
    <w:rsid w:val="00302140"/>
    <w:rsid w:val="00315CE2"/>
    <w:rsid w:val="003951E2"/>
    <w:rsid w:val="003A7B46"/>
    <w:rsid w:val="003B3C68"/>
    <w:rsid w:val="00426E57"/>
    <w:rsid w:val="004D71CC"/>
    <w:rsid w:val="006855EA"/>
    <w:rsid w:val="006A5338"/>
    <w:rsid w:val="007B4076"/>
    <w:rsid w:val="008A2266"/>
    <w:rsid w:val="008C4407"/>
    <w:rsid w:val="0097003E"/>
    <w:rsid w:val="00E37FE2"/>
    <w:rsid w:val="00E6069C"/>
    <w:rsid w:val="00F47F6A"/>
    <w:rsid w:val="00FA7ABF"/>
    <w:rsid w:val="00FC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F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EA"/>
    <w:rPr>
      <w:rFonts w:ascii="Tahoma" w:hAnsi="Tahoma" w:cs="Tahoma"/>
      <w:sz w:val="16"/>
      <w:szCs w:val="16"/>
    </w:rPr>
  </w:style>
  <w:style w:type="paragraph" w:styleId="ListParagraph">
    <w:name w:val="List Paragraph"/>
    <w:basedOn w:val="Normal"/>
    <w:uiPriority w:val="34"/>
    <w:qFormat/>
    <w:rsid w:val="00685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EA"/>
    <w:rPr>
      <w:rFonts w:ascii="Tahoma" w:hAnsi="Tahoma" w:cs="Tahoma"/>
      <w:sz w:val="16"/>
      <w:szCs w:val="16"/>
    </w:rPr>
  </w:style>
  <w:style w:type="paragraph" w:styleId="ListParagraph">
    <w:name w:val="List Paragraph"/>
    <w:basedOn w:val="Normal"/>
    <w:uiPriority w:val="34"/>
    <w:qFormat/>
    <w:rsid w:val="00685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Payton</dc:creator>
  <cp:lastModifiedBy>Shannon Payton</cp:lastModifiedBy>
  <cp:revision>2</cp:revision>
  <cp:lastPrinted>2015-08-19T18:04:00Z</cp:lastPrinted>
  <dcterms:created xsi:type="dcterms:W3CDTF">2015-10-19T12:31:00Z</dcterms:created>
  <dcterms:modified xsi:type="dcterms:W3CDTF">2015-10-19T12:31:00Z</dcterms:modified>
</cp:coreProperties>
</file>